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4D" w:rsidRPr="00BB10D9" w:rsidRDefault="00241B4D" w:rsidP="00241B4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ДНЕВЕН РЕ</w:t>
      </w:r>
      <w:r>
        <w:rPr>
          <w:rFonts w:ascii="Courier New" w:hAnsi="Courier New" w:cs="Courier New"/>
          <w:sz w:val="24"/>
          <w:szCs w:val="24"/>
        </w:rPr>
        <w:t>Д НА ЗАСЕДАНИЕ НА ОИК ТРОЯН НА 30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.10.2019 Г.</w:t>
      </w:r>
    </w:p>
    <w:p w:rsidR="00241B4D" w:rsidRDefault="00241B4D" w:rsidP="00241B4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41B4D" w:rsidRDefault="00241B4D" w:rsidP="00241B4D">
      <w:pPr>
        <w:pStyle w:val="a3"/>
        <w:spacing w:after="0" w:line="240" w:lineRule="auto"/>
        <w:ind w:left="1571"/>
        <w:jc w:val="both"/>
        <w:rPr>
          <w:rFonts w:ascii="Courier New" w:hAnsi="Courier New" w:cs="Courier New"/>
          <w:sz w:val="24"/>
          <w:szCs w:val="24"/>
        </w:rPr>
      </w:pPr>
    </w:p>
    <w:p w:rsidR="00241B4D" w:rsidRDefault="00241B4D" w:rsidP="00241B4D">
      <w:pPr>
        <w:pStyle w:val="a3"/>
        <w:spacing w:after="0" w:line="240" w:lineRule="auto"/>
        <w:ind w:left="1571"/>
        <w:jc w:val="both"/>
        <w:rPr>
          <w:rFonts w:ascii="Courier New" w:hAnsi="Courier New" w:cs="Courier New"/>
          <w:sz w:val="24"/>
          <w:szCs w:val="24"/>
        </w:rPr>
      </w:pPr>
    </w:p>
    <w:p w:rsidR="00241B4D" w:rsidRDefault="00241B4D" w:rsidP="00241B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Промени в секционни избирателни комисии;</w:t>
      </w:r>
    </w:p>
    <w:p w:rsidR="00241B4D" w:rsidRDefault="00241B4D" w:rsidP="00241B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Заличаване на общински съветници от листите на партии и коалиции;</w:t>
      </w:r>
    </w:p>
    <w:p w:rsidR="00241B4D" w:rsidRDefault="00241B4D" w:rsidP="00241B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Обявяване за избрани за общински съветници;</w:t>
      </w:r>
    </w:p>
    <w:p w:rsidR="00241B4D" w:rsidRPr="00C93312" w:rsidRDefault="00241B4D" w:rsidP="00241B4D">
      <w:pPr>
        <w:pStyle w:val="a3"/>
        <w:numPr>
          <w:ilvl w:val="0"/>
          <w:numId w:val="1"/>
        </w:numPr>
        <w:spacing w:after="0" w:line="240" w:lineRule="auto"/>
        <w:ind w:left="1560" w:hanging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Привличане на сътрудник за подпомагане на ОИК Троян при предаване на книжа и материали на СИК/ПСИК в изборния ден, приемане на протоколи от СИК/ПСИК.</w:t>
      </w:r>
    </w:p>
    <w:p w:rsidR="00C40ADD" w:rsidRDefault="00C40ADD"/>
    <w:sectPr w:rsidR="00C4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4D"/>
    <w:rsid w:val="00241B4D"/>
    <w:rsid w:val="00C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605D"/>
  <w15:chartTrackingRefBased/>
  <w15:docId w15:val="{9E3BDD21-B8BA-4C39-90C8-6BA0ED71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2019-10-30T14:47:00Z</dcterms:created>
  <dcterms:modified xsi:type="dcterms:W3CDTF">2019-10-30T14:48:00Z</dcterms:modified>
</cp:coreProperties>
</file>